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264A" w14:textId="77777777" w:rsidR="0056593E" w:rsidRDefault="0056593E" w:rsidP="0091EC61">
      <w:pPr>
        <w:ind w:left="2160" w:firstLine="720"/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  <w:lang w:val="bg-BG"/>
        </w:rPr>
      </w:pPr>
    </w:p>
    <w:p w14:paraId="2B8928F8" w14:textId="0A748F96" w:rsidR="71500A88" w:rsidRDefault="71500A88" w:rsidP="0091EC61">
      <w:pPr>
        <w:ind w:left="2160" w:firstLine="7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1EC61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DEKLARATA E PËLQIMIT</w:t>
      </w:r>
    </w:p>
    <w:p w14:paraId="3FE4C2D8" w14:textId="18979B09" w:rsidR="38FEC2E4" w:rsidRDefault="38FEC2E4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7F349E97" w14:textId="439E485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I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nënshkruari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________________________________________________________________,</w:t>
      </w:r>
    </w:p>
    <w:p w14:paraId="2C38A8F9" w14:textId="51321D3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                                                                /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tre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emra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/</w:t>
      </w:r>
    </w:p>
    <w:p w14:paraId="4B63C993" w14:textId="6862FED3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4030C100" w14:textId="4A074669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Adresa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: _________________________________________________,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Telefon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: ________________________</w:t>
      </w:r>
    </w:p>
    <w:p w14:paraId="4ED67DD1" w14:textId="00405F05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                          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adresa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kontaktit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dorëzimit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/</w:t>
      </w:r>
    </w:p>
    <w:p w14:paraId="50A1CA2C" w14:textId="26253DE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003117F7" w14:textId="73A277FF" w:rsidR="71500A88" w:rsidRDefault="71500A88" w:rsidP="6C713A8C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6C713A8C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                                                                                          </w:t>
      </w:r>
    </w:p>
    <w:p w14:paraId="42D18DB6" w14:textId="3C281FB4" w:rsidR="71500A88" w:rsidRDefault="71500A88" w:rsidP="38FEC2E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jap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tim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shprehur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lirë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informuar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Unicomms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Switzerland GmbH - Dega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Sofjes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EIC 204642513, me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zyrë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regjistruar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adresë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regjistruar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qytetin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Sofjes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Sofia,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p.k.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1618,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rrethi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Vitoshë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ul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 "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Bullgaria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" № 118,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përfaqësuar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Damyan Chavdarov Damyanov ("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Kontrolluesi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"),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përpunuar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e</w:t>
      </w: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(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prindi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/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kujdestari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)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fëmijës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(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kandidati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fushatën</w:t>
      </w:r>
      <w:proofErr w:type="spellEnd"/>
      <w:r w:rsidRPr="38FEC2E4">
        <w:rPr>
          <w:rFonts w:ascii="Arial Narrow" w:eastAsia="Arial Narrow" w:hAnsi="Arial Narrow" w:cs="Arial Narrow"/>
          <w:b/>
          <w:bCs/>
          <w:color w:val="000000" w:themeColor="text1"/>
          <w:sz w:val="22"/>
          <w:szCs w:val="22"/>
        </w:rPr>
        <w:t>),</w:t>
      </w: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kontrollues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qëllim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aplikimit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vlerësimit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zbatimit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dhurimi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aparati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mjekësor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tipit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inhalator)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raportimi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fushatës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bamirësisë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16A5EDC2" w14:textId="5B9CDD6B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2A63B051" w14:textId="69793DB1" w:rsidR="71500A88" w:rsidRDefault="71500A88" w:rsidP="38FEC2E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sipas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paragrafit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mësipërm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ka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bëjë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me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kategorive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mëposhtme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:</w:t>
      </w:r>
    </w:p>
    <w:p w14:paraId="6B098845" w14:textId="5531705E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tre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emra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mosha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detajet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kontaktit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);</w:t>
      </w:r>
    </w:p>
    <w:p w14:paraId="4EE91895" w14:textId="40BD7D2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shëndetësore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(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dokumente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vërtetojnë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diagnozën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fibrozës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cistike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);</w:t>
      </w:r>
    </w:p>
    <w:p w14:paraId="5FEEE39E" w14:textId="3E457220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3B929E41" w14:textId="1226AAB8" w:rsidR="71500A88" w:rsidRDefault="71500A88" w:rsidP="38FEC2E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Jam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vetëdijshëm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ta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tërheq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tim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duke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dërguar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email me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tekst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falas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___________________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çdo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kohë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me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efekt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ardhmen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tërësisht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pjesërisht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pa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ndikuar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ligjshmërinë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përpunimit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bazuar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tani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08D0B0EB" w14:textId="26ADCF00" w:rsidR="71500A88" w:rsidRDefault="02B7CE69" w:rsidP="0091EC61">
      <w:pPr>
        <w:ind w:firstLine="720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4.</w:t>
      </w:r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Jam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vetëdijshëm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përdorimi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Kontrollori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qëllime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tjera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duhet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kryhet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71500A88">
        <w:tab/>
      </w:r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pas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marrjes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pëlqimit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këtë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drejtim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përveç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rasteve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kur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ekziston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bazë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tjetër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vlefshme</w:t>
      </w:r>
      <w:proofErr w:type="spellEnd"/>
      <w:r w:rsidR="71500A8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05E9358F" w14:textId="54E462FD" w:rsidR="71500A88" w:rsidRDefault="71500A88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26A806C4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Ja</w:t>
      </w: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m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vetëdijshëm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transferohen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tek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kategoritë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mëposhtme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marrësve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:</w:t>
      </w:r>
    </w:p>
    <w:p w14:paraId="0EF93377" w14:textId="174BF07C" w:rsidR="7FB1FA0C" w:rsidRDefault="7FB1FA0C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r w:rsidR="422E5C4D" w:rsidRPr="0091EC61">
        <w:rPr>
          <w:rFonts w:ascii="Arial Narrow" w:eastAsia="Arial Narrow" w:hAnsi="Arial Narrow" w:cs="Arial Narrow"/>
          <w:b/>
          <w:bCs/>
          <w:color w:val="3C4043"/>
          <w:sz w:val="22"/>
          <w:szCs w:val="22"/>
        </w:rPr>
        <w:t>J</w:t>
      </w:r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am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vetëdijshëm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nuk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u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nënshtroj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vendimeve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bazuara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vetëm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përpunim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automatizuar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duke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përfshirë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profilizimin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cilat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mund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prodhojnë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efekte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juridike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lidhje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me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mua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ose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mënyrë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lastRenderedPageBreak/>
        <w:t>ngjashme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ndikojnë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ndjeshëm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dhënat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mia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nuk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do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t'u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transferohen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vendeve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treta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organizatave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ndërkombëtare</w:t>
      </w:r>
      <w:proofErr w:type="spellEnd"/>
      <w:r w:rsidR="422E5C4D" w:rsidRPr="0091EC61">
        <w:rPr>
          <w:rFonts w:ascii="Arial Narrow" w:eastAsia="Arial Narrow" w:hAnsi="Arial Narrow" w:cs="Arial Narrow"/>
          <w:color w:val="3C4043"/>
          <w:sz w:val="22"/>
          <w:szCs w:val="22"/>
        </w:rPr>
        <w:t>.</w:t>
      </w:r>
    </w:p>
    <w:p w14:paraId="233A0050" w14:textId="1206F56E" w:rsidR="422E5C4D" w:rsidRDefault="422E5C4D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Jam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vetëdijshëm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dhënat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mia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personale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çdo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rast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do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mbahen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aq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kohë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sa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është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nevojshme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përmbushjen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qëllimeve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përkatëse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duke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përfshirë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verifikimin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kushtit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mosmarrjes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së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donacionit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nga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Kontrollori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tre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vitet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fundit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përputhje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me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afatet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kohore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ligjore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pas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së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cilës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do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fshihet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/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fshihet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anonimizohet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.</w:t>
      </w:r>
    </w:p>
    <w:p w14:paraId="5D884C06" w14:textId="07C2B841" w:rsidR="422E5C4D" w:rsidRDefault="422E5C4D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Jam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vetëdijshëm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dhënat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mia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mund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transferohen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kategoritë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mëposhtme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marrësve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dhënave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personale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:</w:t>
      </w:r>
    </w:p>
    <w:p w14:paraId="08BE76D4" w14:textId="47823DD4" w:rsidR="71500A88" w:rsidRDefault="71500A88" w:rsidP="0091EC61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•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Shoqëritë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ofrojnë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shërbime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informacioni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Administratorin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37EC648D" w14:textId="0A1A91BE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Korrierët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furnitorët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18D26C50" w14:textId="71EA0B81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Shoqëritë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ofrojnë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shërbime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ligjore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kontabël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Administratorin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069B6BE1" w14:textId="41709BFC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Autoritetet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publike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kompetente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zbatimin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dispozitave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ligjore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47174FEE" w14:textId="32114378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68998290" w14:textId="2773C090" w:rsidR="71500A88" w:rsidRDefault="71500A88" w:rsidP="38FEC2E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Deklaroj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jam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dijeni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drejtave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ushtroj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lidhje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me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kategoritë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përpunuara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Kontrollori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konkretisht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:</w:t>
      </w:r>
    </w:p>
    <w:p w14:paraId="11E970CE" w14:textId="0FD940F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marrë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informacion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momentin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mbledhjes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2B1BE6E0" w14:textId="4EB7886C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tërheq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pëlqimin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tim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15D0BAAB" w14:textId="120B7696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Kërkoni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qasje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684A25D6" w14:textId="7FEF0948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korrigjohen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1C142AE1" w14:textId="3EB293CA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fshihen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12307A52" w14:textId="6881E659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kufizuar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002AA7C9" w14:textId="1ACA1040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kundërshtoj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përpunimin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6FBB1CC2" w14:textId="669196F7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ushtruar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drejtën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time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transportueshmëri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;</w:t>
      </w:r>
    </w:p>
    <w:p w14:paraId="6AC69F29" w14:textId="7EDDD4A6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•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kërkoj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mbrojtjen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drejtave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mia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duke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bërë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ankesë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pranë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Komisionit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Mbrojtjen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Sofia 1592, Sofia Blvd. “1595 Prof. 2.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shumë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informacion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rreth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procedurës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gjeni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: </w:t>
      </w:r>
      <w:hyperlink r:id="rId10">
        <w:r w:rsidRPr="38FEC2E4">
          <w:rPr>
            <w:rStyle w:val="Hyperlink"/>
            <w:rFonts w:ascii="Arial Narrow" w:eastAsia="Arial Narrow" w:hAnsi="Arial Narrow" w:cs="Arial Narrow"/>
            <w:sz w:val="22"/>
            <w:szCs w:val="22"/>
          </w:rPr>
          <w:t>https://www.cpdp.bg/</w:t>
        </w:r>
      </w:hyperlink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421D952D" w14:textId="5E18D011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57FD9F86" w14:textId="0EB34CDF" w:rsidR="71500A88" w:rsidRDefault="71500A88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Deklaroj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jam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vetëdijshëm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ushtroj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ndonjë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drejtat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listuara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duke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dërguar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aplikim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me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shkrim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tekst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lirë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tek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Sofia,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p.k.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1618,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rrethi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Vitoshës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 Blvd. "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Bullgaria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" № 118.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Kërkesën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ta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paraqes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personalisht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person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autorizuar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përveç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me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ligj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veçantë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parashikohet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ndryshe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Aplikacioni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duhet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përmbajë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emrin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adresën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numrin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personal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identifikimit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numrin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identitetit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huajit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ose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identifikues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tjetër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ngjashëm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përshkrim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kërkesës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formën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preferuar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>komunikimit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veprimet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sipas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neneve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15-22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Rregullores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Përgjithshme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Mbrojtjen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nënshkrimin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datën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paraqitjes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kërkesës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adresës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korrespondencë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.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Nëse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aplikimi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dorëzohet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46C58B3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nga</w:t>
      </w:r>
      <w:proofErr w:type="spellEnd"/>
      <w:r w:rsidR="46C58B3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46C58B3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personi</w:t>
      </w:r>
      <w:proofErr w:type="spellEnd"/>
      <w:r w:rsidR="46C58B3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="46C58B38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tjetër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duhet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bashkëngjitet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një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autorizim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qartë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6931239B" w14:textId="7B32FD25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019BA9A8" w14:textId="2D1F612A" w:rsidR="71500A88" w:rsidRDefault="71500A88" w:rsidP="38FEC2E4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Jam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vetëdijshëm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aplikimi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sipas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pikës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9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mund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bëhet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mënyrë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elektronike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sipas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Aktit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Shërbimeve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Dokumenteve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Elektronike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Çertifikimit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Elektronik.</w:t>
      </w:r>
    </w:p>
    <w:p w14:paraId="0A4B6254" w14:textId="07C9922E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2DBF747F" w14:textId="2E0F86E1" w:rsidR="71500A88" w:rsidRDefault="71500A88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Deklaroj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se jam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dijeni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kushteve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kushteve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pjesëmarrjes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fushatën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bamirësisë</w:t>
      </w:r>
      <w:proofErr w:type="spellEnd"/>
      <w:r w:rsidR="56841D62"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,</w:t>
      </w:r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kriteret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përzgjedhjes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aplikantët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dokumentet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dhënat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kërkuara</w:t>
      </w:r>
      <w:proofErr w:type="spellEnd"/>
      <w:r w:rsidRPr="0091EC61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.</w:t>
      </w:r>
    </w:p>
    <w:p w14:paraId="08AC027C" w14:textId="690B8D12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</w:t>
      </w:r>
    </w:p>
    <w:p w14:paraId="2AD370D4" w14:textId="4140315F" w:rsidR="71500A88" w:rsidRDefault="1CE566D6" w:rsidP="0091EC61">
      <w:pPr>
        <w:pStyle w:val="ListParagraph"/>
        <w:numPr>
          <w:ilvl w:val="0"/>
          <w:numId w:val="1"/>
        </w:numPr>
        <w:rPr>
          <w:rFonts w:ascii="Arial Narrow" w:eastAsia="Arial Narrow" w:hAnsi="Arial Narrow" w:cs="Arial Narrow"/>
          <w:sz w:val="22"/>
          <w:szCs w:val="22"/>
        </w:rPr>
      </w:pP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Deklaroj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gjithë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informacioni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që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kam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është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plotë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i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saktë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se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këtë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pëlqim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kam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mënyrë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pavarur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lirisht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,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gjitha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pyetjeve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mia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lidhje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me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përpunimin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dhënave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mia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personale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janë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përgjigjur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dhe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kam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pasur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kohën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e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nevojshme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për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marrë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vendimin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tim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në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</w:t>
      </w:r>
      <w:proofErr w:type="spellStart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>paqe</w:t>
      </w:r>
      <w:proofErr w:type="spellEnd"/>
      <w:r w:rsidRPr="0091EC61">
        <w:rPr>
          <w:rFonts w:ascii="Arial Narrow" w:eastAsia="Arial Narrow" w:hAnsi="Arial Narrow" w:cs="Arial Narrow"/>
          <w:color w:val="3C4043"/>
          <w:sz w:val="22"/>
          <w:szCs w:val="22"/>
        </w:rPr>
        <w:t xml:space="preserve"> .</w:t>
      </w:r>
    </w:p>
    <w:p w14:paraId="087A2764" w14:textId="2E879AA6" w:rsidR="38FEC2E4" w:rsidRDefault="38FEC2E4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454E8409" w14:textId="61EC9E9D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Data: _________________ </w:t>
      </w:r>
      <w:r w:rsidR="0056593E">
        <w:rPr>
          <w:rFonts w:ascii="Arial Narrow" w:eastAsia="Arial Narrow" w:hAnsi="Arial Narrow" w:cs="Arial Narrow"/>
          <w:color w:val="000000" w:themeColor="text1"/>
          <w:sz w:val="22"/>
          <w:szCs w:val="22"/>
          <w:lang w:val="bg-BG"/>
        </w:rPr>
        <w:t xml:space="preserve">                                                                          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Kandidati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: _________________________</w:t>
      </w:r>
    </w:p>
    <w:p w14:paraId="39870A59" w14:textId="0F16C81F" w:rsidR="71500A88" w:rsidRDefault="71500A88" w:rsidP="38FEC2E4">
      <w:pPr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 xml:space="preserve">                              </w:t>
      </w:r>
      <w:r w:rsidR="0056593E">
        <w:rPr>
          <w:rFonts w:ascii="Arial Narrow" w:eastAsia="Arial Narrow" w:hAnsi="Arial Narrow" w:cs="Arial Narrow"/>
          <w:color w:val="000000" w:themeColor="text1"/>
          <w:sz w:val="22"/>
          <w:szCs w:val="22"/>
          <w:lang w:val="bg-BG"/>
        </w:rPr>
        <w:t xml:space="preserve">                                                                                                                   </w:t>
      </w:r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/</w:t>
      </w:r>
      <w:proofErr w:type="spellStart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nënshkrim</w:t>
      </w:r>
      <w:proofErr w:type="spellEnd"/>
      <w:r w:rsidRPr="38FEC2E4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/</w:t>
      </w:r>
    </w:p>
    <w:p w14:paraId="518988BC" w14:textId="1F79D148" w:rsidR="38FEC2E4" w:rsidRDefault="38FEC2E4" w:rsidP="38FEC2E4">
      <w:pPr>
        <w:ind w:left="720" w:firstLine="720"/>
      </w:pPr>
    </w:p>
    <w:sectPr w:rsidR="38FEC2E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5433" w14:textId="77777777" w:rsidR="006F73E0" w:rsidRDefault="006F73E0" w:rsidP="0056593E">
      <w:pPr>
        <w:spacing w:after="0" w:line="240" w:lineRule="auto"/>
      </w:pPr>
      <w:r>
        <w:separator/>
      </w:r>
    </w:p>
  </w:endnote>
  <w:endnote w:type="continuationSeparator" w:id="0">
    <w:p w14:paraId="64B3E511" w14:textId="77777777" w:rsidR="006F73E0" w:rsidRDefault="006F73E0" w:rsidP="0056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E1E1" w14:textId="77777777" w:rsidR="006F73E0" w:rsidRDefault="006F73E0" w:rsidP="0056593E">
      <w:pPr>
        <w:spacing w:after="0" w:line="240" w:lineRule="auto"/>
      </w:pPr>
      <w:r>
        <w:separator/>
      </w:r>
    </w:p>
  </w:footnote>
  <w:footnote w:type="continuationSeparator" w:id="0">
    <w:p w14:paraId="50B308A6" w14:textId="77777777" w:rsidR="006F73E0" w:rsidRDefault="006F73E0" w:rsidP="0056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D262" w14:textId="05BC74DA" w:rsidR="0056593E" w:rsidRDefault="0056593E">
    <w:pPr>
      <w:pStyle w:val="Header"/>
    </w:pPr>
  </w:p>
  <w:p w14:paraId="3DE160D8" w14:textId="6F2E007C" w:rsidR="0056593E" w:rsidRDefault="0056593E">
    <w:pPr>
      <w:pStyle w:val="Header"/>
    </w:pPr>
    <w:r>
      <w:rPr>
        <w:noProof/>
      </w:rPr>
      <w:drawing>
        <wp:inline distT="0" distB="0" distL="0" distR="0" wp14:anchorId="52D58EE1" wp14:editId="65D73510">
          <wp:extent cx="1828800" cy="695325"/>
          <wp:effectExtent l="0" t="0" r="0" b="9525"/>
          <wp:docPr id="1341131769" name="Picture 4" descr="UniComs: Diagnostics you can trust at home | Terms and condi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131769" name="Picture 4" descr="UniComs: Diagnostics you can trust at home | Terms and condition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C5hKXDUE3fM1l" int2:id="fVNU6tEN">
      <int2:state int2:value="Rejected" int2:type="AugLoop_Text_Critique"/>
    </int2:textHash>
    <int2:textHash int2:hashCode="+TMzTe2MNRGjKp" int2:id="CKoMqgIv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FEECC"/>
    <w:multiLevelType w:val="hybridMultilevel"/>
    <w:tmpl w:val="0B2E31E4"/>
    <w:lvl w:ilvl="0" w:tplc="82CC407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634CBFCC">
      <w:start w:val="1"/>
      <w:numFmt w:val="lowerLetter"/>
      <w:lvlText w:val="%2."/>
      <w:lvlJc w:val="left"/>
      <w:pPr>
        <w:ind w:left="1440" w:hanging="360"/>
      </w:pPr>
    </w:lvl>
    <w:lvl w:ilvl="2" w:tplc="9C8E58D0">
      <w:start w:val="1"/>
      <w:numFmt w:val="lowerRoman"/>
      <w:lvlText w:val="%3."/>
      <w:lvlJc w:val="right"/>
      <w:pPr>
        <w:ind w:left="2160" w:hanging="180"/>
      </w:pPr>
    </w:lvl>
    <w:lvl w:ilvl="3" w:tplc="AB2EA912">
      <w:start w:val="1"/>
      <w:numFmt w:val="decimal"/>
      <w:lvlText w:val="%4."/>
      <w:lvlJc w:val="left"/>
      <w:pPr>
        <w:ind w:left="2880" w:hanging="360"/>
      </w:pPr>
    </w:lvl>
    <w:lvl w:ilvl="4" w:tplc="A01860A4">
      <w:start w:val="1"/>
      <w:numFmt w:val="lowerLetter"/>
      <w:lvlText w:val="%5."/>
      <w:lvlJc w:val="left"/>
      <w:pPr>
        <w:ind w:left="3600" w:hanging="360"/>
      </w:pPr>
    </w:lvl>
    <w:lvl w:ilvl="5" w:tplc="DB5E68BC">
      <w:start w:val="1"/>
      <w:numFmt w:val="lowerRoman"/>
      <w:lvlText w:val="%6."/>
      <w:lvlJc w:val="right"/>
      <w:pPr>
        <w:ind w:left="4320" w:hanging="180"/>
      </w:pPr>
    </w:lvl>
    <w:lvl w:ilvl="6" w:tplc="586A57CE">
      <w:start w:val="1"/>
      <w:numFmt w:val="decimal"/>
      <w:lvlText w:val="%7."/>
      <w:lvlJc w:val="left"/>
      <w:pPr>
        <w:ind w:left="5040" w:hanging="360"/>
      </w:pPr>
    </w:lvl>
    <w:lvl w:ilvl="7" w:tplc="F4E239F8">
      <w:start w:val="1"/>
      <w:numFmt w:val="lowerLetter"/>
      <w:lvlText w:val="%8."/>
      <w:lvlJc w:val="left"/>
      <w:pPr>
        <w:ind w:left="5760" w:hanging="360"/>
      </w:pPr>
    </w:lvl>
    <w:lvl w:ilvl="8" w:tplc="3E3E1C48">
      <w:start w:val="1"/>
      <w:numFmt w:val="lowerRoman"/>
      <w:lvlText w:val="%9."/>
      <w:lvlJc w:val="right"/>
      <w:pPr>
        <w:ind w:left="6480" w:hanging="180"/>
      </w:pPr>
    </w:lvl>
  </w:abstractNum>
  <w:num w:numId="1" w16cid:durableId="934751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CEF572"/>
    <w:rsid w:val="00317432"/>
    <w:rsid w:val="0056593E"/>
    <w:rsid w:val="006F73E0"/>
    <w:rsid w:val="0091EC61"/>
    <w:rsid w:val="02B7CE69"/>
    <w:rsid w:val="03F8217C"/>
    <w:rsid w:val="07A8880C"/>
    <w:rsid w:val="129C4FB5"/>
    <w:rsid w:val="1681BA0D"/>
    <w:rsid w:val="18AA1C70"/>
    <w:rsid w:val="1CE566D6"/>
    <w:rsid w:val="22CEF572"/>
    <w:rsid w:val="26A806C4"/>
    <w:rsid w:val="28752978"/>
    <w:rsid w:val="33D3FE42"/>
    <w:rsid w:val="342A2253"/>
    <w:rsid w:val="3885005F"/>
    <w:rsid w:val="38FEC2E4"/>
    <w:rsid w:val="3F600678"/>
    <w:rsid w:val="422E5C4D"/>
    <w:rsid w:val="46C58B38"/>
    <w:rsid w:val="4993A9FE"/>
    <w:rsid w:val="4BBB7BBF"/>
    <w:rsid w:val="557D8D4B"/>
    <w:rsid w:val="56841D62"/>
    <w:rsid w:val="578CE719"/>
    <w:rsid w:val="5CDA9F28"/>
    <w:rsid w:val="69173DF6"/>
    <w:rsid w:val="6C713A8C"/>
    <w:rsid w:val="6D0EFEDF"/>
    <w:rsid w:val="6ECFD8D5"/>
    <w:rsid w:val="71500A88"/>
    <w:rsid w:val="7612DBE3"/>
    <w:rsid w:val="7C151848"/>
    <w:rsid w:val="7CC39AEE"/>
    <w:rsid w:val="7FB1F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EF572"/>
  <w15:chartTrackingRefBased/>
  <w15:docId w15:val="{15097355-5AA2-44CC-B036-F6506C2C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5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93E"/>
  </w:style>
  <w:style w:type="paragraph" w:styleId="Footer">
    <w:name w:val="footer"/>
    <w:basedOn w:val="Normal"/>
    <w:link w:val="FooterChar"/>
    <w:uiPriority w:val="99"/>
    <w:unhideWhenUsed/>
    <w:rsid w:val="005659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pdp.b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69701C1C2C479C7F15622D410EE2" ma:contentTypeVersion="17" ma:contentTypeDescription="Create a new document." ma:contentTypeScope="" ma:versionID="ca2f4bb949d5b5678267073f6a87c404">
  <xsd:schema xmlns:xsd="http://www.w3.org/2001/XMLSchema" xmlns:xs="http://www.w3.org/2001/XMLSchema" xmlns:p="http://schemas.microsoft.com/office/2006/metadata/properties" xmlns:ns2="63312538-7f4b-4271-bc37-03a45e22659b" xmlns:ns3="4b340909-960b-47e9-9581-fc0ed8e9b9d0" targetNamespace="http://schemas.microsoft.com/office/2006/metadata/properties" ma:root="true" ma:fieldsID="52cacc5dfd3928f29bdfa48b7ad89676" ns2:_="" ns3:_="">
    <xsd:import namespace="63312538-7f4b-4271-bc37-03a45e22659b"/>
    <xsd:import namespace="4b340909-960b-47e9-9581-fc0ed8e9b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Image" minOccurs="0"/>
                <xsd:element ref="ns2:MediaServiceSearchProperties" minOccurs="0"/>
                <xsd:element ref="ns2:A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2538-7f4b-4271-bc37-03a45e226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764215-a9c9-4882-9d6f-1f9c8d426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4" nillable="true" ma:displayName="AA" ma:format="Thumbnail" ma:internalName="AA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0909-960b-47e9-9581-fc0ed8e9b9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04ac37-e192-49e1-8653-8ee071b996ad}" ma:internalName="TaxCatchAll" ma:showField="CatchAllData" ma:web="4b340909-960b-47e9-9581-fc0ed8e9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0909-960b-47e9-9581-fc0ed8e9b9d0" xsi:nil="true"/>
    <Image xmlns="63312538-7f4b-4271-bc37-03a45e22659b" xsi:nil="true"/>
    <AA xmlns="63312538-7f4b-4271-bc37-03a45e22659b" xsi:nil="true"/>
    <lcf76f155ced4ddcb4097134ff3c332f xmlns="63312538-7f4b-4271-bc37-03a45e2265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3FE93B-7353-4029-BB4C-1E1BE80DF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12538-7f4b-4271-bc37-03a45e22659b"/>
    <ds:schemaRef ds:uri="4b340909-960b-47e9-9581-fc0ed8e9b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A957B-CEA7-4E33-B454-329DE5743A27}">
  <ds:schemaRefs>
    <ds:schemaRef ds:uri="http://schemas.microsoft.com/office/2006/metadata/properties"/>
    <ds:schemaRef ds:uri="http://schemas.microsoft.com/office/infopath/2007/PartnerControls"/>
    <ds:schemaRef ds:uri="4b340909-960b-47e9-9581-fc0ed8e9b9d0"/>
    <ds:schemaRef ds:uri="63312538-7f4b-4271-bc37-03a45e22659b"/>
  </ds:schemaRefs>
</ds:datastoreItem>
</file>

<file path=customXml/itemProps3.xml><?xml version="1.0" encoding="utf-8"?>
<ds:datastoreItem xmlns:ds="http://schemas.openxmlformats.org/officeDocument/2006/customXml" ds:itemID="{06BA0680-B98B-45CE-9E96-9BE5B40E8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Burbuqe Dulatahi</dc:creator>
  <cp:keywords/>
  <dc:description/>
  <cp:lastModifiedBy>Konstansa Mitsulova</cp:lastModifiedBy>
  <cp:revision>2</cp:revision>
  <dcterms:created xsi:type="dcterms:W3CDTF">2024-10-15T11:53:00Z</dcterms:created>
  <dcterms:modified xsi:type="dcterms:W3CDTF">2025-02-20T10:49:00Z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0x010100353669701C1C2C479C7F15622D410EE2</vt:lpwstr>
  </property>
</Properties>
</file>